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9774" w14:textId="3BC15ECE" w:rsidR="0071421D" w:rsidRDefault="00EB4015" w:rsidP="00D60EB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421D" w:rsidRPr="008B2B0A">
        <w:rPr>
          <w:rFonts w:ascii="Arial" w:hAnsi="Arial" w:cs="Arial"/>
          <w:bCs/>
          <w:sz w:val="22"/>
          <w:szCs w:val="22"/>
        </w:rPr>
        <w:t xml:space="preserve">Clerk / Responsible Financial Officer: </w:t>
      </w:r>
      <w:proofErr w:type="spellStart"/>
      <w:r w:rsidR="0071421D" w:rsidRPr="008B2B0A">
        <w:rPr>
          <w:rFonts w:ascii="Arial" w:hAnsi="Arial" w:cs="Arial"/>
          <w:bCs/>
          <w:sz w:val="22"/>
          <w:szCs w:val="22"/>
        </w:rPr>
        <w:t>Mrs</w:t>
      </w:r>
      <w:proofErr w:type="spellEnd"/>
      <w:r w:rsidR="0071421D" w:rsidRPr="008B2B0A">
        <w:rPr>
          <w:rFonts w:ascii="Arial" w:hAnsi="Arial" w:cs="Arial"/>
          <w:bCs/>
          <w:sz w:val="22"/>
          <w:szCs w:val="22"/>
        </w:rPr>
        <w:t xml:space="preserve"> Susan </w:t>
      </w:r>
      <w:proofErr w:type="spellStart"/>
      <w:r w:rsidR="0071421D" w:rsidRPr="008B2B0A">
        <w:rPr>
          <w:rFonts w:ascii="Arial" w:hAnsi="Arial" w:cs="Arial"/>
          <w:bCs/>
          <w:sz w:val="22"/>
          <w:szCs w:val="22"/>
        </w:rPr>
        <w:t>Rodaway</w:t>
      </w:r>
      <w:proofErr w:type="spellEnd"/>
    </w:p>
    <w:p w14:paraId="632115EE" w14:textId="77777777" w:rsidR="0071421D" w:rsidRPr="008B2B0A" w:rsidRDefault="0071421D" w:rsidP="0071421D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To: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Aelodau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Cyngor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B2B0A">
        <w:rPr>
          <w:rFonts w:ascii="Arial" w:hAnsi="Arial" w:cs="Arial"/>
          <w:b/>
          <w:sz w:val="22"/>
          <w:szCs w:val="22"/>
        </w:rPr>
        <w:t>Cymuned</w:t>
      </w:r>
      <w:proofErr w:type="spellEnd"/>
      <w:r w:rsidRPr="008B2B0A">
        <w:rPr>
          <w:rFonts w:ascii="Arial" w:hAnsi="Arial" w:cs="Arial"/>
          <w:b/>
          <w:sz w:val="22"/>
          <w:szCs w:val="22"/>
        </w:rPr>
        <w:t xml:space="preserve"> Mawr/Members of Mawr Community Council.</w:t>
      </w:r>
    </w:p>
    <w:p w14:paraId="07532EAB" w14:textId="344EA88C" w:rsidR="0071421D" w:rsidRPr="008B2B0A" w:rsidRDefault="0071421D" w:rsidP="0071421D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caps/>
          <w:sz w:val="22"/>
          <w:szCs w:val="22"/>
        </w:rPr>
        <w:t xml:space="preserve">Members are summoned to attend an </w:t>
      </w:r>
      <w:r w:rsidR="00782626">
        <w:rPr>
          <w:rFonts w:ascii="Arial" w:hAnsi="Arial" w:cs="Arial"/>
          <w:b/>
          <w:caps/>
          <w:sz w:val="22"/>
          <w:szCs w:val="22"/>
        </w:rPr>
        <w:t>ESTATES, HEALTH AND SAFETY</w:t>
      </w:r>
      <w:r w:rsidR="00BC2FE0">
        <w:rPr>
          <w:rFonts w:ascii="Arial" w:hAnsi="Arial" w:cs="Arial"/>
          <w:b/>
          <w:caps/>
          <w:sz w:val="22"/>
          <w:szCs w:val="22"/>
        </w:rPr>
        <w:t xml:space="preserve"> COMMITTEE</w:t>
      </w:r>
      <w:r w:rsidRPr="008B2B0A">
        <w:rPr>
          <w:rFonts w:ascii="Arial" w:hAnsi="Arial" w:cs="Arial"/>
          <w:b/>
          <w:caps/>
          <w:sz w:val="22"/>
          <w:szCs w:val="22"/>
        </w:rPr>
        <w:t xml:space="preserve"> meeting of Mawr Community Council (MCC)</w:t>
      </w:r>
    </w:p>
    <w:p w14:paraId="1D321C7B" w14:textId="67477C0C" w:rsidR="0071421D" w:rsidRPr="008B2B0A" w:rsidRDefault="0071421D" w:rsidP="0071421D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 xml:space="preserve">Held remotely via Zoom on </w:t>
      </w:r>
      <w:r w:rsidR="00BC2FE0">
        <w:rPr>
          <w:rFonts w:ascii="Arial" w:hAnsi="Arial" w:cs="Arial"/>
          <w:b/>
          <w:sz w:val="22"/>
          <w:szCs w:val="22"/>
        </w:rPr>
        <w:t>Tuesday 10</w:t>
      </w:r>
      <w:r w:rsidR="00BC2FE0" w:rsidRPr="00BC2FE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C2FE0">
        <w:rPr>
          <w:rFonts w:ascii="Arial" w:hAnsi="Arial" w:cs="Arial"/>
          <w:b/>
          <w:sz w:val="22"/>
          <w:szCs w:val="22"/>
        </w:rPr>
        <w:t xml:space="preserve"> October</w:t>
      </w:r>
      <w:r w:rsidRPr="008B2B0A">
        <w:rPr>
          <w:rFonts w:ascii="Arial" w:hAnsi="Arial" w:cs="Arial"/>
          <w:b/>
          <w:sz w:val="22"/>
          <w:szCs w:val="22"/>
        </w:rPr>
        <w:t xml:space="preserve"> 2023 at 7.00 pm.</w:t>
      </w:r>
    </w:p>
    <w:p w14:paraId="267B63AA" w14:textId="77777777" w:rsidR="0071421D" w:rsidRPr="008B2B0A" w:rsidRDefault="0071421D" w:rsidP="0071421D">
      <w:pPr>
        <w:jc w:val="center"/>
        <w:rPr>
          <w:rFonts w:ascii="Arial" w:hAnsi="Arial" w:cs="Arial"/>
          <w:b/>
          <w:sz w:val="22"/>
          <w:szCs w:val="22"/>
        </w:rPr>
      </w:pPr>
      <w:r w:rsidRPr="008B2B0A">
        <w:rPr>
          <w:rFonts w:ascii="Arial" w:hAnsi="Arial" w:cs="Arial"/>
          <w:b/>
          <w:sz w:val="22"/>
          <w:szCs w:val="22"/>
        </w:rPr>
        <w:t>(Press and public are invited to attend via Zoom; contact the Clerk for joining information)</w:t>
      </w:r>
    </w:p>
    <w:p w14:paraId="53E0E6AF" w14:textId="77777777" w:rsidR="0071421D" w:rsidRPr="008B2B0A" w:rsidRDefault="0071421D" w:rsidP="0071421D">
      <w:pPr>
        <w:rPr>
          <w:rFonts w:ascii="Arial" w:hAnsi="Arial" w:cs="Arial"/>
          <w:bCs/>
          <w:sz w:val="22"/>
          <w:szCs w:val="22"/>
        </w:rPr>
      </w:pPr>
      <w:r w:rsidRPr="008B2B0A">
        <w:rPr>
          <w:rFonts w:ascii="Arial" w:hAnsi="Arial" w:cs="Arial"/>
          <w:bCs/>
          <w:sz w:val="22"/>
          <w:szCs w:val="22"/>
        </w:rPr>
        <w:t>Under the Public Bodies (Admission to Meetings) Act 1960 S.1 (7), filming and recording of meetings by the press and public is not permitted.</w:t>
      </w:r>
    </w:p>
    <w:p w14:paraId="75FEB498" w14:textId="77777777" w:rsidR="0071421D" w:rsidRDefault="0071421D" w:rsidP="0071421D">
      <w:r w:rsidRPr="008B2B0A">
        <w:rPr>
          <w:rFonts w:ascii="Arial" w:hAnsi="Arial" w:cs="Arial"/>
          <w:bCs/>
          <w:sz w:val="22"/>
          <w:szCs w:val="22"/>
        </w:rPr>
        <w:t>Join Zoom Meeting:</w:t>
      </w:r>
    </w:p>
    <w:p w14:paraId="3E6C6F43" w14:textId="1A607A76" w:rsidR="0071421D" w:rsidRDefault="00BC2FE0" w:rsidP="0071421D">
      <w:pPr>
        <w:rPr>
          <w:rFonts w:ascii="Helvetica" w:eastAsiaTheme="minorHAnsi" w:hAnsi="Helvetica" w:cs="Helvetica"/>
          <w:color w:val="616074"/>
          <w:lang w:val="en-GB"/>
          <w14:ligatures w14:val="standardContextual"/>
        </w:rPr>
      </w:pPr>
      <w:hyperlink r:id="rId7" w:history="1">
        <w:r w:rsidRPr="00667371">
          <w:rPr>
            <w:rStyle w:val="Hyperlink"/>
            <w:rFonts w:ascii="Helvetica" w:eastAsiaTheme="minorHAnsi" w:hAnsi="Helvetica" w:cs="Helvetica"/>
            <w:lang w:val="en-GB"/>
            <w14:ligatures w14:val="standardContextual"/>
          </w:rPr>
          <w:t>https://us06web.zoom.us/j/7056476463</w:t>
        </w:r>
      </w:hyperlink>
    </w:p>
    <w:p w14:paraId="64C046C0" w14:textId="77777777" w:rsidR="00BC2FE0" w:rsidRDefault="00BC2FE0" w:rsidP="0071421D"/>
    <w:p w14:paraId="60F52651" w14:textId="77777777" w:rsidR="0071421D" w:rsidRPr="0002084D" w:rsidRDefault="0071421D" w:rsidP="00BC2FE0">
      <w:pPr>
        <w:jc w:val="center"/>
        <w:rPr>
          <w:rFonts w:ascii="Arial" w:hAnsi="Arial" w:cs="Arial"/>
          <w:b/>
          <w:bCs/>
          <w:u w:val="single"/>
        </w:rPr>
      </w:pPr>
      <w:r w:rsidRPr="0002084D">
        <w:rPr>
          <w:rFonts w:ascii="Arial" w:hAnsi="Arial" w:cs="Arial"/>
          <w:b/>
          <w:bCs/>
          <w:u w:val="single"/>
        </w:rPr>
        <w:t>AGENDA</w:t>
      </w:r>
    </w:p>
    <w:p w14:paraId="37CBEE7B" w14:textId="77777777" w:rsidR="0071421D" w:rsidRPr="008B2B0A" w:rsidRDefault="0071421D" w:rsidP="0071421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AEAC1E1" w14:textId="5F111071" w:rsidR="0071421D" w:rsidRPr="00D60EB5" w:rsidRDefault="0071421D" w:rsidP="0071421D">
      <w:pPr>
        <w:spacing w:after="100" w:afterAutospacing="1"/>
        <w:rPr>
          <w:rFonts w:ascii="Arial" w:hAnsi="Arial" w:cs="Arial"/>
          <w:color w:val="2C363A"/>
          <w:sz w:val="22"/>
          <w:szCs w:val="22"/>
          <w:shd w:val="clear" w:color="auto" w:fill="FFFFFF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Apologies for Absence</w:t>
      </w: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br/>
      </w:r>
      <w:r w:rsidRPr="008767D0">
        <w:rPr>
          <w:rFonts w:ascii="Arial" w:hAnsi="Arial" w:cs="Arial"/>
          <w:color w:val="2C363A"/>
          <w:sz w:val="22"/>
          <w:szCs w:val="22"/>
        </w:rPr>
        <w:t>Schedule 12 of the Local Government Act 1972 requires a record to be kept of the members present and that this record form part of the minutes of the meeting. Members who cannot attend a meeting should tender apologies to the Clerk as it is usual for the grounds upon which apologies are tendered also to be recorded.</w:t>
      </w:r>
    </w:p>
    <w:p w14:paraId="6B1C933A" w14:textId="77777777" w:rsidR="0071421D" w:rsidRPr="008B2B0A" w:rsidRDefault="0071421D" w:rsidP="0071421D">
      <w:p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Declarations of Interest</w:t>
      </w:r>
    </w:p>
    <w:p w14:paraId="2BD8698F" w14:textId="55627881" w:rsidR="00D17455" w:rsidRPr="00D17455" w:rsidRDefault="0071421D" w:rsidP="00D17455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Questions from the public relating to items on this agenda 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(limited to 10 minutes)</w:t>
      </w:r>
    </w:p>
    <w:p w14:paraId="00A903AC" w14:textId="54F8A1E1" w:rsidR="00D17455" w:rsidRDefault="00D17455" w:rsidP="00824180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To receive report from Surveyor regarding Felindre Welfare Hall and Bridge</w:t>
      </w:r>
    </w:p>
    <w:p w14:paraId="43FD111C" w14:textId="77777777" w:rsidR="00682CE7" w:rsidRDefault="00682CE7" w:rsidP="00682CE7">
      <w:pPr>
        <w:pStyle w:val="ListParagraph"/>
        <w:spacing w:after="100" w:afterAutospacing="1"/>
        <w:ind w:left="360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127A01B7" w14:textId="0DAF3637" w:rsidR="00682CE7" w:rsidRDefault="00682CE7" w:rsidP="00824180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To receive update on MUGA at CCP</w:t>
      </w:r>
    </w:p>
    <w:p w14:paraId="4AE62715" w14:textId="77777777" w:rsidR="00D17455" w:rsidRDefault="00D17455" w:rsidP="00D17455">
      <w:pPr>
        <w:pStyle w:val="ListParagraph"/>
        <w:spacing w:after="100" w:afterAutospacing="1"/>
        <w:ind w:left="360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487FDB23" w14:textId="7CCA8367" w:rsidR="00D17455" w:rsidRPr="00D17455" w:rsidRDefault="00824180" w:rsidP="00D17455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 w:rsidRPr="00824180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To create a 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coordinated </w:t>
      </w:r>
      <w:r w:rsidRPr="00824180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plan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for urgent and routine maintenance</w:t>
      </w:r>
      <w:r w:rsidR="00682CE7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, upgrade or replacement of</w:t>
      </w: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</w:t>
      </w:r>
      <w:r w:rsidR="00682CE7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items at:</w:t>
      </w:r>
    </w:p>
    <w:p w14:paraId="1911DCB4" w14:textId="23DF3339" w:rsidR="00824180" w:rsidRDefault="00824180" w:rsidP="00824180">
      <w:pPr>
        <w:pStyle w:val="ListParagraph"/>
        <w:numPr>
          <w:ilvl w:val="1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Craig Cefn Parc</w:t>
      </w:r>
      <w:r w:rsidR="00D17455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Welfare Hall and MCC owned land</w:t>
      </w:r>
      <w:r w:rsidR="00682CE7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in CCP</w:t>
      </w:r>
    </w:p>
    <w:p w14:paraId="06A8227A" w14:textId="43C40BA5" w:rsidR="00824180" w:rsidRDefault="00824180" w:rsidP="00824180">
      <w:pPr>
        <w:pStyle w:val="ListParagraph"/>
        <w:numPr>
          <w:ilvl w:val="1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Felindre</w:t>
      </w:r>
      <w:r w:rsidR="00D17455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</w:t>
      </w:r>
      <w:r w:rsidR="00D17455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Welfare Hall and MCC owned land</w:t>
      </w:r>
      <w:r w:rsidR="00682CE7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in Felindre</w:t>
      </w:r>
    </w:p>
    <w:p w14:paraId="6D1B5EBC" w14:textId="60DD1DBF" w:rsidR="00824180" w:rsidRDefault="00824180" w:rsidP="00824180">
      <w:pPr>
        <w:pStyle w:val="ListParagraph"/>
        <w:numPr>
          <w:ilvl w:val="1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Garnswllt</w:t>
      </w:r>
      <w:r w:rsidR="00D17455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</w:t>
      </w:r>
      <w:r w:rsidR="00D17455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Welfare Hall and MCC owned land</w:t>
      </w:r>
      <w:r w:rsidR="00682CE7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in Garnswllt</w:t>
      </w:r>
    </w:p>
    <w:p w14:paraId="0BC02121" w14:textId="77777777" w:rsidR="00824180" w:rsidRDefault="00824180" w:rsidP="00824180">
      <w:pPr>
        <w:pStyle w:val="ListParagraph"/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16A37D06" w14:textId="663EE47D" w:rsidR="00D17455" w:rsidRDefault="00682CE7" w:rsidP="00D17455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Defibrillators’</w:t>
      </w:r>
      <w:r w:rsidR="00824180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 xml:space="preserve"> updat</w:t>
      </w:r>
      <w:r w:rsidR="00D17455"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e</w:t>
      </w:r>
    </w:p>
    <w:p w14:paraId="3A3FABE5" w14:textId="77777777" w:rsidR="00D17455" w:rsidRDefault="00D17455" w:rsidP="00D17455">
      <w:pPr>
        <w:pStyle w:val="ListParagraph"/>
        <w:spacing w:after="100" w:afterAutospacing="1"/>
        <w:ind w:left="360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798BB68B" w14:textId="0CF5F151" w:rsidR="00D17455" w:rsidRDefault="00D17455" w:rsidP="00D17455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National Grid land request</w:t>
      </w:r>
    </w:p>
    <w:p w14:paraId="447AB918" w14:textId="77777777" w:rsidR="00D17455" w:rsidRPr="00D17455" w:rsidRDefault="00D17455" w:rsidP="00D17455">
      <w:pPr>
        <w:pStyle w:val="ListParagraph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33259966" w14:textId="5BA6C322" w:rsidR="00D17455" w:rsidRDefault="00D17455" w:rsidP="00D17455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Update on Hall Valuations</w:t>
      </w:r>
    </w:p>
    <w:p w14:paraId="3CEE2E3D" w14:textId="77777777" w:rsidR="00D17455" w:rsidRPr="00D17455" w:rsidRDefault="00D17455" w:rsidP="00D17455">
      <w:pPr>
        <w:pStyle w:val="ListParagraph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</w:p>
    <w:p w14:paraId="14AFF246" w14:textId="1D23BE13" w:rsidR="00D17455" w:rsidRPr="00D17455" w:rsidRDefault="00D17455" w:rsidP="00D17455">
      <w:pPr>
        <w:pStyle w:val="ListParagraph"/>
        <w:numPr>
          <w:ilvl w:val="0"/>
          <w:numId w:val="5"/>
        </w:numPr>
        <w:spacing w:after="100" w:afterAutospacing="1"/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To discuss current land in Mawr currently registered with Fields in Trust (</w:t>
      </w:r>
      <w:proofErr w:type="spellStart"/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FiT</w:t>
      </w:r>
      <w:proofErr w:type="spellEnd"/>
      <w:r>
        <w:rPr>
          <w:rFonts w:ascii="Arial" w:eastAsia="Times New Roman" w:hAnsi="Arial" w:cs="Arial"/>
          <w:b/>
          <w:bCs/>
          <w:color w:val="2C363A"/>
          <w:sz w:val="22"/>
          <w:szCs w:val="22"/>
          <w:lang w:val="en-GB" w:eastAsia="en-GB"/>
        </w:rPr>
        <w:t>) and consider potential for further registrations.</w:t>
      </w:r>
    </w:p>
    <w:p w14:paraId="43E640BD" w14:textId="3534DA31" w:rsidR="0071421D" w:rsidRDefault="0071421D" w:rsidP="0071421D">
      <w:pPr>
        <w:spacing w:after="100" w:afterAutospacing="1"/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</w:pP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 xml:space="preserve">Susan </w:t>
      </w:r>
      <w:proofErr w:type="spellStart"/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Rodaway</w:t>
      </w:r>
      <w:proofErr w:type="spellEnd"/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Clerk/RFO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br/>
      </w:r>
      <w:r w:rsidR="00BC2FE0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04</w:t>
      </w:r>
      <w:r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/</w:t>
      </w:r>
      <w:r w:rsidR="00BC2FE0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10</w:t>
      </w:r>
      <w:r w:rsidRPr="008B2B0A">
        <w:rPr>
          <w:rFonts w:ascii="Arial" w:eastAsia="Times New Roman" w:hAnsi="Arial" w:cs="Arial"/>
          <w:color w:val="2C363A"/>
          <w:sz w:val="22"/>
          <w:szCs w:val="22"/>
          <w:lang w:val="en-GB" w:eastAsia="en-GB"/>
        </w:rPr>
        <w:t>/2023</w:t>
      </w:r>
    </w:p>
    <w:p w14:paraId="3C4080D2" w14:textId="47A36B6F" w:rsidR="00463122" w:rsidRPr="0071421D" w:rsidRDefault="00682CE7" w:rsidP="0071421D">
      <w:r>
        <w:rPr>
          <w:rFonts w:ascii="Arial" w:eastAsia="Times New Roman" w:hAnsi="Arial" w:cs="Arial"/>
          <w:noProof/>
          <w:color w:val="2C363A"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E4224F" wp14:editId="60E5099A">
            <wp:simplePos x="0" y="0"/>
            <wp:positionH relativeFrom="column">
              <wp:posOffset>35538</wp:posOffset>
            </wp:positionH>
            <wp:positionV relativeFrom="paragraph">
              <wp:posOffset>114038</wp:posOffset>
            </wp:positionV>
            <wp:extent cx="956945" cy="490855"/>
            <wp:effectExtent l="0" t="0" r="0" b="4445"/>
            <wp:wrapTight wrapText="bothSides">
              <wp:wrapPolygon edited="0">
                <wp:start x="0" y="0"/>
                <wp:lineTo x="0" y="21237"/>
                <wp:lineTo x="21213" y="21237"/>
                <wp:lineTo x="21213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3122" w:rsidRPr="0071421D" w:rsidSect="00ED0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821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FAC8" w14:textId="77777777" w:rsidR="0055763B" w:rsidRDefault="0055763B">
      <w:r>
        <w:separator/>
      </w:r>
    </w:p>
  </w:endnote>
  <w:endnote w:type="continuationSeparator" w:id="0">
    <w:p w14:paraId="46AC9157" w14:textId="77777777" w:rsidR="0055763B" w:rsidRDefault="0055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08CC" w14:textId="77777777" w:rsidR="00463122" w:rsidRDefault="0046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8008" w14:textId="77777777" w:rsidR="00463122" w:rsidRPr="00ED0A82" w:rsidRDefault="00000000" w:rsidP="00ED0A82">
    <w:pPr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Mawr Community Council, 38 </w:t>
    </w:r>
    <w:proofErr w:type="spellStart"/>
    <w:r w:rsidRPr="00ED0A82">
      <w:rPr>
        <w:rFonts w:ascii="Arial" w:hAnsi="Arial" w:cs="Arial"/>
        <w:sz w:val="22"/>
        <w:szCs w:val="22"/>
      </w:rPr>
      <w:t>Heatherslade</w:t>
    </w:r>
    <w:proofErr w:type="spellEnd"/>
    <w:r w:rsidRPr="00ED0A82">
      <w:rPr>
        <w:rFonts w:ascii="Arial" w:hAnsi="Arial" w:cs="Arial"/>
        <w:sz w:val="22"/>
        <w:szCs w:val="22"/>
      </w:rPr>
      <w:t xml:space="preserve"> Road, Southgate, Swansea, SA3 2DD</w:t>
    </w:r>
  </w:p>
  <w:p w14:paraId="492D8C25" w14:textId="77777777" w:rsidR="00463122" w:rsidRPr="00ED0A82" w:rsidRDefault="00000000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 xml:space="preserve">Tel: 07305 007575.  Email: </w:t>
    </w:r>
    <w:proofErr w:type="spellStart"/>
    <w:r w:rsidRPr="00ED0A82">
      <w:rPr>
        <w:rFonts w:ascii="Arial" w:hAnsi="Arial" w:cs="Arial"/>
        <w:sz w:val="22"/>
        <w:szCs w:val="22"/>
      </w:rPr>
      <w:t>officer@mawrcommunitycouncil.cymru</w:t>
    </w:r>
    <w:proofErr w:type="spellEnd"/>
  </w:p>
  <w:p w14:paraId="73664E17" w14:textId="77777777" w:rsidR="00463122" w:rsidRPr="00ED0A82" w:rsidRDefault="00000000" w:rsidP="00ED0A82">
    <w:pPr>
      <w:pStyle w:val="Footer"/>
      <w:jc w:val="center"/>
      <w:rPr>
        <w:rFonts w:ascii="Arial" w:hAnsi="Arial" w:cs="Arial"/>
        <w:sz w:val="22"/>
        <w:szCs w:val="22"/>
      </w:rPr>
    </w:pPr>
    <w:r w:rsidRPr="00ED0A82">
      <w:rPr>
        <w:rFonts w:ascii="Arial" w:hAnsi="Arial" w:cs="Arial"/>
        <w:sz w:val="22"/>
        <w:szCs w:val="22"/>
      </w:rPr>
      <w:t>www.mawrcommunitycouncil.org.uk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D877" w14:textId="77777777" w:rsidR="00463122" w:rsidRDefault="0046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5D92" w14:textId="77777777" w:rsidR="0055763B" w:rsidRDefault="0055763B">
      <w:r>
        <w:separator/>
      </w:r>
    </w:p>
  </w:footnote>
  <w:footnote w:type="continuationSeparator" w:id="0">
    <w:p w14:paraId="27B26711" w14:textId="77777777" w:rsidR="0055763B" w:rsidRDefault="0055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C265" w14:textId="77777777" w:rsidR="00463122" w:rsidRDefault="00463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4D34" w14:textId="77777777" w:rsidR="00463122" w:rsidRDefault="00000000" w:rsidP="00ED0A82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BF1A10" wp14:editId="77578511">
          <wp:simplePos x="0" y="0"/>
          <wp:positionH relativeFrom="column">
            <wp:posOffset>2550891</wp:posOffset>
          </wp:positionH>
          <wp:positionV relativeFrom="paragraph">
            <wp:posOffset>-294640</wp:posOffset>
          </wp:positionV>
          <wp:extent cx="1129030" cy="680085"/>
          <wp:effectExtent l="0" t="0" r="1270" b="5715"/>
          <wp:wrapTight wrapText="bothSides">
            <wp:wrapPolygon edited="0">
              <wp:start x="0" y="0"/>
              <wp:lineTo x="0" y="21378"/>
              <wp:lineTo x="21381" y="21378"/>
              <wp:lineTo x="21381" y="0"/>
              <wp:lineTo x="0" y="0"/>
            </wp:wrapPolygon>
          </wp:wrapTight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B6E60" w14:textId="77777777" w:rsidR="00463122" w:rsidRDefault="00463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B1C9" w14:textId="77777777" w:rsidR="00463122" w:rsidRDefault="00463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9A7"/>
    <w:multiLevelType w:val="hybridMultilevel"/>
    <w:tmpl w:val="A6BAB18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2C5C0A"/>
    <w:multiLevelType w:val="hybridMultilevel"/>
    <w:tmpl w:val="333AB2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7E59B1"/>
    <w:multiLevelType w:val="hybridMultilevel"/>
    <w:tmpl w:val="5150E46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995E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BA449F"/>
    <w:multiLevelType w:val="hybridMultilevel"/>
    <w:tmpl w:val="94F28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E80B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027724">
    <w:abstractNumId w:val="4"/>
  </w:num>
  <w:num w:numId="2" w16cid:durableId="431358499">
    <w:abstractNumId w:val="2"/>
  </w:num>
  <w:num w:numId="3" w16cid:durableId="515849958">
    <w:abstractNumId w:val="0"/>
  </w:num>
  <w:num w:numId="4" w16cid:durableId="875852093">
    <w:abstractNumId w:val="1"/>
  </w:num>
  <w:num w:numId="5" w16cid:durableId="1391807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1D"/>
    <w:rsid w:val="00066A56"/>
    <w:rsid w:val="001007F3"/>
    <w:rsid w:val="001C0F10"/>
    <w:rsid w:val="00267ABE"/>
    <w:rsid w:val="00463122"/>
    <w:rsid w:val="004B600A"/>
    <w:rsid w:val="0055763B"/>
    <w:rsid w:val="005612D0"/>
    <w:rsid w:val="00682CE7"/>
    <w:rsid w:val="00706381"/>
    <w:rsid w:val="0071421D"/>
    <w:rsid w:val="00782626"/>
    <w:rsid w:val="007B6D57"/>
    <w:rsid w:val="00824180"/>
    <w:rsid w:val="00B1217C"/>
    <w:rsid w:val="00B2282A"/>
    <w:rsid w:val="00BC2FE0"/>
    <w:rsid w:val="00CE2A7C"/>
    <w:rsid w:val="00D17455"/>
    <w:rsid w:val="00D60EB5"/>
    <w:rsid w:val="00E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F8E9"/>
  <w15:chartTrackingRefBased/>
  <w15:docId w15:val="{5886B6D5-37DD-C846-AD56-3DDDD37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1D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21D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4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21D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142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2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421D"/>
  </w:style>
  <w:style w:type="character" w:styleId="UnresolvedMention">
    <w:name w:val="Unresolved Mention"/>
    <w:basedOn w:val="DefaultParagraphFont"/>
    <w:uiPriority w:val="99"/>
    <w:semiHidden/>
    <w:unhideWhenUsed/>
    <w:rsid w:val="00BC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70564764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mawrcouncil@outlook.com</dc:creator>
  <cp:keywords/>
  <dc:description/>
  <cp:lastModifiedBy>mawrcouncil@outlook.com</cp:lastModifiedBy>
  <cp:revision>3</cp:revision>
  <dcterms:created xsi:type="dcterms:W3CDTF">2023-10-04T11:04:00Z</dcterms:created>
  <dcterms:modified xsi:type="dcterms:W3CDTF">2023-10-04T11:20:00Z</dcterms:modified>
</cp:coreProperties>
</file>